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720" w:firstLineChars="200"/>
        <w:textAlignment w:val="auto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-571500</wp:posOffset>
                </wp:positionV>
                <wp:extent cx="797560" cy="552450"/>
                <wp:effectExtent l="0" t="0" r="254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 w:cs="Times New Roman"/>
                                <w:color w:val="000000" w:themeColor="text1"/>
                                <w:sz w:val="56"/>
                                <w:szCs w:val="5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95pt;margin-top:-45pt;height:43.5pt;width:62.8pt;z-index:251664384;mso-width-relative:page;mso-height-relative:page;" fillcolor="#FFFFFF [3201]" filled="t" stroked="f" coordsize="21600,21600" o:gfxdata="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g71mtUAAAAKAQAADwAAAAAA&#10;AAABACAAAAAiAAAAZHJzL2Rvd25yZXYueG1sUEsBAhQAFAAAAAgAh07iQPT/ODVPAgAAjg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eastAsia="方正小标宋简体" w:cs="Times New Roman"/>
                          <w:color w:val="000000" w:themeColor="text1"/>
                          <w:sz w:val="56"/>
                          <w:szCs w:val="56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-734695</wp:posOffset>
                </wp:positionV>
                <wp:extent cx="647700" cy="5524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37935" y="277495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9pt;margin-top:-57.85pt;height:43.5pt;width:51pt;z-index:251663360;mso-width-relative:page;mso-height-relative:page;" fillcolor="#FFFFFF [3201]" filled="t" stroked="f" coordsize="21600,21600" o:gfxdata="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vQcyNYA&#10;AAAMAQAADwAAAAAAAAABACAAAAAiAAAAZHJzL2Rvd25yZXYueG1sUEsBAhQAFAAAAAgAh07iQCw3&#10;IKxaAgAAmQ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恩区交函〔20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巴中市恩阳区交通运输局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关于巴中市恩阳区政协二届七次会议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答复的函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吴建恒等2位委员：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你们提出的《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关于改造乡村道路推进乡村振兴战略的建议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促进乡村振兴发展，巩固拓展脱贫攻坚成果，我局根据省厅《“十四五”综合交通运输规划》，结合地方实际编制了《“十四五”恩阳区综合交通运输规划》，本着“应纳尽纳”原则，建议中提到的乡村道路改造已纳入规划内容，目前已上报省交通运输厅完成了建库工作。下一步我局将积极向省厅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汇报对接，待项目计划和建设资金下达后及时按程序组织实施。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感谢你们对我局工作的支持和关心，欢迎提出更多宝贵的意见。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巴中市恩阳区交通运输局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2021年8月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（联系人：赵永强；联系电话：18782767487）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66040</wp:posOffset>
                </wp:positionV>
                <wp:extent cx="5619750" cy="0"/>
                <wp:effectExtent l="0" t="0" r="0" b="0"/>
                <wp:wrapNone/>
                <wp:docPr id="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.9pt;margin-top:5.2pt;height:0pt;width:442.5pt;z-index:251665408;mso-width-relative:page;mso-height-relative:page;" filled="f" stroked="t" coordsize="21600,21600" o:gfxdata="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Iy3v0gAAAAcBAAAPAAAAAAAAAAEAIAAAACIAAABkcnMvZG93bnJldi54bWxQSwEC&#10;FAAUAAAACACHTuJASI9FtvoBAADxAwAADgAAAAAAAAABACAAAAAh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抄送：区政府办，区政协提案办，区目标绩效办。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/>
          <w:color w:val="auto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67310</wp:posOffset>
                </wp:positionV>
                <wp:extent cx="56197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0.15pt;margin-top:5.3pt;height:0pt;width:442.5pt;z-index:251661312;mso-width-relative:page;mso-height-relative:page;" filled="f" stroked="t" coordsize="21600,21600" o:gfxdata="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/NJxL0wAAAAcBAAAPAAAAAAAAAAEAIAAAACIAAABkcnMvZG93bnJldi54bWxQSwEC&#10;FAAUAAAACACHTuJAfHTzRvkBAADxAwAADgAAAAAAAAABACAAAAAi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457200</wp:posOffset>
                </wp:positionV>
                <wp:extent cx="561975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0.15pt;margin-top:36pt;height:0pt;width:442.5pt;z-index:251662336;mso-width-relative:page;mso-height-relative:page;" filled="f" stroked="t" coordsize="21600,21600" o:gfxdata="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NppjXAAAABwEAAA8AAAAAAAAAAQAgAAAAIgAAAGRycy9kb3ducmV2Lnht&#10;bFBLAQIUABQAAAAIAIdO4kCOY/yS+gEAAPEDAAAOAAAAAAAAAAEAIAAAACYBAABkcnMvZTJvRG9j&#10;LnhtbFBLBQYAAAAABgAGAFkBAACSBQAAAAA=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巴中市恩阳区交通运输局办公室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印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474" w:bottom="1474" w:left="1587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079"/>
        <w:tab w:val="right" w:pos="8404"/>
      </w:tabs>
      <w:ind w:right="560"/>
      <w:jc w:val="lef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56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5F"/>
    <w:rsid w:val="00007B89"/>
    <w:rsid w:val="00044E31"/>
    <w:rsid w:val="000A73AA"/>
    <w:rsid w:val="000C41DD"/>
    <w:rsid w:val="001057EF"/>
    <w:rsid w:val="00106D06"/>
    <w:rsid w:val="0013608D"/>
    <w:rsid w:val="00151A38"/>
    <w:rsid w:val="001778FF"/>
    <w:rsid w:val="001B580A"/>
    <w:rsid w:val="001E0A04"/>
    <w:rsid w:val="002143B7"/>
    <w:rsid w:val="00250E07"/>
    <w:rsid w:val="00272C6B"/>
    <w:rsid w:val="002A027E"/>
    <w:rsid w:val="00301B79"/>
    <w:rsid w:val="00324477"/>
    <w:rsid w:val="0036081B"/>
    <w:rsid w:val="0037026A"/>
    <w:rsid w:val="003C705F"/>
    <w:rsid w:val="005336EA"/>
    <w:rsid w:val="00577D44"/>
    <w:rsid w:val="005909D0"/>
    <w:rsid w:val="005C3588"/>
    <w:rsid w:val="0060346B"/>
    <w:rsid w:val="00604B61"/>
    <w:rsid w:val="00642E3D"/>
    <w:rsid w:val="00661A69"/>
    <w:rsid w:val="00667C16"/>
    <w:rsid w:val="006F0079"/>
    <w:rsid w:val="007F15F3"/>
    <w:rsid w:val="00850685"/>
    <w:rsid w:val="0086454F"/>
    <w:rsid w:val="008F00CE"/>
    <w:rsid w:val="008F369E"/>
    <w:rsid w:val="00907D07"/>
    <w:rsid w:val="00957A13"/>
    <w:rsid w:val="009766C6"/>
    <w:rsid w:val="009F7009"/>
    <w:rsid w:val="00A31F2C"/>
    <w:rsid w:val="00A516D9"/>
    <w:rsid w:val="00AD6103"/>
    <w:rsid w:val="00B35940"/>
    <w:rsid w:val="00B54B05"/>
    <w:rsid w:val="00B62922"/>
    <w:rsid w:val="00BF4227"/>
    <w:rsid w:val="00CE5CF6"/>
    <w:rsid w:val="00D63441"/>
    <w:rsid w:val="00D85D7A"/>
    <w:rsid w:val="00DC373F"/>
    <w:rsid w:val="00DD0B69"/>
    <w:rsid w:val="00E12C83"/>
    <w:rsid w:val="00EB0F68"/>
    <w:rsid w:val="00EB7030"/>
    <w:rsid w:val="00F02664"/>
    <w:rsid w:val="00F0698B"/>
    <w:rsid w:val="00F14800"/>
    <w:rsid w:val="00F413A9"/>
    <w:rsid w:val="00FA5261"/>
    <w:rsid w:val="00FB74FC"/>
    <w:rsid w:val="00FD0F8A"/>
    <w:rsid w:val="00FD7F50"/>
    <w:rsid w:val="01796FE8"/>
    <w:rsid w:val="01BD52B7"/>
    <w:rsid w:val="0220136B"/>
    <w:rsid w:val="02493CE8"/>
    <w:rsid w:val="02C56E69"/>
    <w:rsid w:val="03772C73"/>
    <w:rsid w:val="0389731E"/>
    <w:rsid w:val="03D60942"/>
    <w:rsid w:val="04641BC7"/>
    <w:rsid w:val="04833759"/>
    <w:rsid w:val="04963DB1"/>
    <w:rsid w:val="04C46406"/>
    <w:rsid w:val="04D10EBD"/>
    <w:rsid w:val="04DC3320"/>
    <w:rsid w:val="04F42BE8"/>
    <w:rsid w:val="05336676"/>
    <w:rsid w:val="05400507"/>
    <w:rsid w:val="05D95DBE"/>
    <w:rsid w:val="06160A6E"/>
    <w:rsid w:val="0625627F"/>
    <w:rsid w:val="06355A77"/>
    <w:rsid w:val="064C40B9"/>
    <w:rsid w:val="06816F17"/>
    <w:rsid w:val="073241FD"/>
    <w:rsid w:val="07680B06"/>
    <w:rsid w:val="076E561C"/>
    <w:rsid w:val="07B07100"/>
    <w:rsid w:val="085B7A66"/>
    <w:rsid w:val="08D17257"/>
    <w:rsid w:val="092F1AB3"/>
    <w:rsid w:val="0AAA72C0"/>
    <w:rsid w:val="0AAB0675"/>
    <w:rsid w:val="0AF54DFC"/>
    <w:rsid w:val="0AF862A0"/>
    <w:rsid w:val="0B117F83"/>
    <w:rsid w:val="0B8E559D"/>
    <w:rsid w:val="0C96678B"/>
    <w:rsid w:val="0CA50C1C"/>
    <w:rsid w:val="0D6D61AA"/>
    <w:rsid w:val="0E346A3D"/>
    <w:rsid w:val="0F195373"/>
    <w:rsid w:val="0FB40225"/>
    <w:rsid w:val="100E2FF1"/>
    <w:rsid w:val="102E1334"/>
    <w:rsid w:val="11873543"/>
    <w:rsid w:val="11921A9C"/>
    <w:rsid w:val="11F47B81"/>
    <w:rsid w:val="123A3593"/>
    <w:rsid w:val="127B15D6"/>
    <w:rsid w:val="12A23524"/>
    <w:rsid w:val="12FC3F7A"/>
    <w:rsid w:val="1346738E"/>
    <w:rsid w:val="13D74F19"/>
    <w:rsid w:val="143558E3"/>
    <w:rsid w:val="15604B61"/>
    <w:rsid w:val="163D5825"/>
    <w:rsid w:val="167B01E5"/>
    <w:rsid w:val="17233476"/>
    <w:rsid w:val="174D14C9"/>
    <w:rsid w:val="17680815"/>
    <w:rsid w:val="17B62D58"/>
    <w:rsid w:val="198A6BF6"/>
    <w:rsid w:val="19AD0835"/>
    <w:rsid w:val="1A8A44E0"/>
    <w:rsid w:val="1A921D4F"/>
    <w:rsid w:val="1AAE2C50"/>
    <w:rsid w:val="1AE12702"/>
    <w:rsid w:val="1B9C5EBA"/>
    <w:rsid w:val="1CFC51DE"/>
    <w:rsid w:val="1DE61006"/>
    <w:rsid w:val="1E14526A"/>
    <w:rsid w:val="1E2142F2"/>
    <w:rsid w:val="1E2241CB"/>
    <w:rsid w:val="1E447118"/>
    <w:rsid w:val="1E9157CE"/>
    <w:rsid w:val="1FD32F1A"/>
    <w:rsid w:val="20BA7F76"/>
    <w:rsid w:val="21875490"/>
    <w:rsid w:val="21FA44D7"/>
    <w:rsid w:val="22492769"/>
    <w:rsid w:val="232F01BE"/>
    <w:rsid w:val="233306E6"/>
    <w:rsid w:val="23921BC5"/>
    <w:rsid w:val="2405439E"/>
    <w:rsid w:val="240B36E0"/>
    <w:rsid w:val="24371B7D"/>
    <w:rsid w:val="248F3432"/>
    <w:rsid w:val="24A73CC1"/>
    <w:rsid w:val="25CE629E"/>
    <w:rsid w:val="25D52B49"/>
    <w:rsid w:val="25FB7E0B"/>
    <w:rsid w:val="26235D09"/>
    <w:rsid w:val="264955F7"/>
    <w:rsid w:val="26AC13D1"/>
    <w:rsid w:val="26CE2BB1"/>
    <w:rsid w:val="26FA05EF"/>
    <w:rsid w:val="28055FB0"/>
    <w:rsid w:val="280B4096"/>
    <w:rsid w:val="28295847"/>
    <w:rsid w:val="286967F1"/>
    <w:rsid w:val="294103CE"/>
    <w:rsid w:val="298F3915"/>
    <w:rsid w:val="2AF436E1"/>
    <w:rsid w:val="2AF66F51"/>
    <w:rsid w:val="2BAB06EA"/>
    <w:rsid w:val="2CDB2D47"/>
    <w:rsid w:val="2D3B7715"/>
    <w:rsid w:val="2D7438B9"/>
    <w:rsid w:val="2D973C4A"/>
    <w:rsid w:val="2DB40841"/>
    <w:rsid w:val="2DBE3DDA"/>
    <w:rsid w:val="2E6C5893"/>
    <w:rsid w:val="2E784D67"/>
    <w:rsid w:val="2F7319FD"/>
    <w:rsid w:val="2F83394F"/>
    <w:rsid w:val="30652986"/>
    <w:rsid w:val="3100797F"/>
    <w:rsid w:val="313A4A05"/>
    <w:rsid w:val="319C09F3"/>
    <w:rsid w:val="31E47F4B"/>
    <w:rsid w:val="32B70C57"/>
    <w:rsid w:val="32E951F3"/>
    <w:rsid w:val="33182136"/>
    <w:rsid w:val="33355AF6"/>
    <w:rsid w:val="33F00312"/>
    <w:rsid w:val="340408BF"/>
    <w:rsid w:val="355867FA"/>
    <w:rsid w:val="35B5524F"/>
    <w:rsid w:val="35E40873"/>
    <w:rsid w:val="361E174A"/>
    <w:rsid w:val="36346140"/>
    <w:rsid w:val="367D3557"/>
    <w:rsid w:val="36863922"/>
    <w:rsid w:val="36EA3E76"/>
    <w:rsid w:val="37051A20"/>
    <w:rsid w:val="37D000AD"/>
    <w:rsid w:val="387461E9"/>
    <w:rsid w:val="3875457E"/>
    <w:rsid w:val="38C534F7"/>
    <w:rsid w:val="38FB0323"/>
    <w:rsid w:val="394803FB"/>
    <w:rsid w:val="39660038"/>
    <w:rsid w:val="398973C0"/>
    <w:rsid w:val="398C47FA"/>
    <w:rsid w:val="3A1D688B"/>
    <w:rsid w:val="3A3124DD"/>
    <w:rsid w:val="3B1045DA"/>
    <w:rsid w:val="3C115071"/>
    <w:rsid w:val="3C2904CF"/>
    <w:rsid w:val="3D253A89"/>
    <w:rsid w:val="3DA71FF6"/>
    <w:rsid w:val="3E0F359A"/>
    <w:rsid w:val="3F4F2237"/>
    <w:rsid w:val="3F810156"/>
    <w:rsid w:val="3FAF6984"/>
    <w:rsid w:val="3FCC4963"/>
    <w:rsid w:val="3FFA51C7"/>
    <w:rsid w:val="40055863"/>
    <w:rsid w:val="40074807"/>
    <w:rsid w:val="41AE69E9"/>
    <w:rsid w:val="41E05326"/>
    <w:rsid w:val="4239156B"/>
    <w:rsid w:val="42CB007B"/>
    <w:rsid w:val="4306326F"/>
    <w:rsid w:val="43155FE6"/>
    <w:rsid w:val="4441183E"/>
    <w:rsid w:val="45493873"/>
    <w:rsid w:val="4574519B"/>
    <w:rsid w:val="45CD40CE"/>
    <w:rsid w:val="46884587"/>
    <w:rsid w:val="46C97D0F"/>
    <w:rsid w:val="47233298"/>
    <w:rsid w:val="47B132C8"/>
    <w:rsid w:val="47E05794"/>
    <w:rsid w:val="47EA1F08"/>
    <w:rsid w:val="485D064D"/>
    <w:rsid w:val="48EE761D"/>
    <w:rsid w:val="49381953"/>
    <w:rsid w:val="493C750A"/>
    <w:rsid w:val="49E162D6"/>
    <w:rsid w:val="49F943B5"/>
    <w:rsid w:val="4A17272A"/>
    <w:rsid w:val="4B571254"/>
    <w:rsid w:val="4B58651B"/>
    <w:rsid w:val="4B7C01C1"/>
    <w:rsid w:val="4B810F54"/>
    <w:rsid w:val="4B9077F9"/>
    <w:rsid w:val="4BCC26D0"/>
    <w:rsid w:val="4C433FC2"/>
    <w:rsid w:val="4CCF472B"/>
    <w:rsid w:val="4CF06246"/>
    <w:rsid w:val="4DBA2C0E"/>
    <w:rsid w:val="4E331DA8"/>
    <w:rsid w:val="4E3401BF"/>
    <w:rsid w:val="4E676908"/>
    <w:rsid w:val="4E8771BF"/>
    <w:rsid w:val="4F2A40F1"/>
    <w:rsid w:val="4FD9648C"/>
    <w:rsid w:val="50476822"/>
    <w:rsid w:val="507B5C4E"/>
    <w:rsid w:val="50BA6D39"/>
    <w:rsid w:val="50F86FAB"/>
    <w:rsid w:val="52B33D0D"/>
    <w:rsid w:val="52CF7C8C"/>
    <w:rsid w:val="53C2155E"/>
    <w:rsid w:val="540125D8"/>
    <w:rsid w:val="545667E0"/>
    <w:rsid w:val="549F2C8D"/>
    <w:rsid w:val="553F1D47"/>
    <w:rsid w:val="55DD6AF5"/>
    <w:rsid w:val="560F5576"/>
    <w:rsid w:val="56992464"/>
    <w:rsid w:val="57E16830"/>
    <w:rsid w:val="58D95757"/>
    <w:rsid w:val="5AF804A2"/>
    <w:rsid w:val="5B577936"/>
    <w:rsid w:val="5C464EFC"/>
    <w:rsid w:val="5C4F26C4"/>
    <w:rsid w:val="5C666509"/>
    <w:rsid w:val="5CD32017"/>
    <w:rsid w:val="5DB27ECC"/>
    <w:rsid w:val="5DC62F4A"/>
    <w:rsid w:val="5E3E0D9B"/>
    <w:rsid w:val="5E7A08E2"/>
    <w:rsid w:val="5E8A2F44"/>
    <w:rsid w:val="5EB20246"/>
    <w:rsid w:val="5F7B62F0"/>
    <w:rsid w:val="6090232D"/>
    <w:rsid w:val="614F0E49"/>
    <w:rsid w:val="61C41070"/>
    <w:rsid w:val="61C906E3"/>
    <w:rsid w:val="61EF1440"/>
    <w:rsid w:val="61F903FC"/>
    <w:rsid w:val="62820E30"/>
    <w:rsid w:val="629B2EDA"/>
    <w:rsid w:val="62FC1A2F"/>
    <w:rsid w:val="63356E45"/>
    <w:rsid w:val="63AF74CB"/>
    <w:rsid w:val="640942A6"/>
    <w:rsid w:val="65081E27"/>
    <w:rsid w:val="661B4A62"/>
    <w:rsid w:val="66C811C1"/>
    <w:rsid w:val="670305A8"/>
    <w:rsid w:val="676916ED"/>
    <w:rsid w:val="6772721E"/>
    <w:rsid w:val="679E1D4D"/>
    <w:rsid w:val="679F32A3"/>
    <w:rsid w:val="68277159"/>
    <w:rsid w:val="68300817"/>
    <w:rsid w:val="683049B9"/>
    <w:rsid w:val="68CA1DBE"/>
    <w:rsid w:val="69801DCE"/>
    <w:rsid w:val="6A3A52DC"/>
    <w:rsid w:val="6AA900B9"/>
    <w:rsid w:val="6B2947E5"/>
    <w:rsid w:val="6B7847CD"/>
    <w:rsid w:val="6BD96660"/>
    <w:rsid w:val="6C0308A4"/>
    <w:rsid w:val="6C5971DA"/>
    <w:rsid w:val="6C5E4DB3"/>
    <w:rsid w:val="6CA67A73"/>
    <w:rsid w:val="6CB05017"/>
    <w:rsid w:val="6CB2463A"/>
    <w:rsid w:val="6CE35D5F"/>
    <w:rsid w:val="6E700218"/>
    <w:rsid w:val="6E7554AE"/>
    <w:rsid w:val="6EE11E33"/>
    <w:rsid w:val="6F2B41C3"/>
    <w:rsid w:val="6FAD6836"/>
    <w:rsid w:val="70297873"/>
    <w:rsid w:val="703A4933"/>
    <w:rsid w:val="70581D19"/>
    <w:rsid w:val="705A662E"/>
    <w:rsid w:val="70F90A21"/>
    <w:rsid w:val="7280579D"/>
    <w:rsid w:val="72975A8D"/>
    <w:rsid w:val="73261DE6"/>
    <w:rsid w:val="73606371"/>
    <w:rsid w:val="73D02C4D"/>
    <w:rsid w:val="73D33E68"/>
    <w:rsid w:val="73DD28AB"/>
    <w:rsid w:val="7426258A"/>
    <w:rsid w:val="74B539AC"/>
    <w:rsid w:val="75BC7541"/>
    <w:rsid w:val="76DF710E"/>
    <w:rsid w:val="77065811"/>
    <w:rsid w:val="7732754C"/>
    <w:rsid w:val="774D7020"/>
    <w:rsid w:val="77900D21"/>
    <w:rsid w:val="779B5634"/>
    <w:rsid w:val="77EF2BA5"/>
    <w:rsid w:val="785C194E"/>
    <w:rsid w:val="7AA8579A"/>
    <w:rsid w:val="7AB97AE4"/>
    <w:rsid w:val="7ADD2C2F"/>
    <w:rsid w:val="7AFB42B0"/>
    <w:rsid w:val="7CFE11FB"/>
    <w:rsid w:val="7D0D0F41"/>
    <w:rsid w:val="7D8315C3"/>
    <w:rsid w:val="7D9727B8"/>
    <w:rsid w:val="7ED51B6A"/>
    <w:rsid w:val="7F0C3922"/>
    <w:rsid w:val="7F1961D3"/>
    <w:rsid w:val="7F8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2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Body Text Indent"/>
    <w:basedOn w:val="1"/>
    <w:link w:val="2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5"/>
    <w:unhideWhenUsed/>
    <w:qFormat/>
    <w:uiPriority w:val="99"/>
    <w:pPr>
      <w:ind w:firstLine="482" w:firstLineChars="200"/>
    </w:pPr>
  </w:style>
  <w:style w:type="paragraph" w:styleId="5">
    <w:name w:val="Body Text"/>
    <w:basedOn w:val="1"/>
    <w:unhideWhenUsed/>
    <w:qFormat/>
    <w:uiPriority w:val="99"/>
    <w:rPr>
      <w:sz w:val="32"/>
      <w:szCs w:val="32"/>
    </w:rPr>
  </w:style>
  <w:style w:type="paragraph" w:styleId="7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8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页眉 Char"/>
    <w:basedOn w:val="16"/>
    <w:link w:val="11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1">
    <w:name w:val="日期 Char"/>
    <w:basedOn w:val="16"/>
    <w:link w:val="8"/>
    <w:semiHidden/>
    <w:qFormat/>
    <w:uiPriority w:val="99"/>
  </w:style>
  <w:style w:type="character" w:customStyle="1" w:styleId="22">
    <w:name w:val="正文文本缩进 Char"/>
    <w:basedOn w:val="16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2 Char"/>
    <w:basedOn w:val="22"/>
    <w:link w:val="2"/>
    <w:qFormat/>
    <w:uiPriority w:val="0"/>
    <w:rPr>
      <w:szCs w:val="21"/>
    </w:rPr>
  </w:style>
  <w:style w:type="character" w:customStyle="1" w:styleId="24">
    <w:name w:val="批注框文本 Char"/>
    <w:basedOn w:val="16"/>
    <w:link w:val="9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fontstyle01"/>
    <w:basedOn w:val="16"/>
    <w:qFormat/>
    <w:uiPriority w:val="0"/>
    <w:rPr>
      <w:rFonts w:hint="eastAsia" w:ascii="新宋体" w:hAnsi="新宋体" w:eastAsia="新宋体"/>
      <w:color w:val="000000"/>
      <w:sz w:val="46"/>
      <w:szCs w:val="46"/>
    </w:rPr>
  </w:style>
  <w:style w:type="character" w:customStyle="1" w:styleId="26">
    <w:name w:val="font11"/>
    <w:basedOn w:val="1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paragraph" w:customStyle="1" w:styleId="27">
    <w:name w:val="文字主体"/>
    <w:qFormat/>
    <w:uiPriority w:val="0"/>
    <w:pPr>
      <w:ind w:firstLine="560" w:firstLineChars="200"/>
    </w:pPr>
    <w:rPr>
      <w:rFonts w:ascii="Times New Roman" w:hAnsi="Times New Roman" w:eastAsia="仿宋" w:cs="Times New Roman"/>
      <w:sz w:val="28"/>
      <w:szCs w:val="24"/>
      <w:lang w:val="en-US" w:eastAsia="zh-CN" w:bidi="ar-SA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2020-04-03T08:38:00Z</dcterms:created>
  <dc:creator>Administrator</dc:creator>
  <cp:lastModifiedBy>WPS_1617267501</cp:lastModifiedBy>
  <cp:lastPrinted>2021-08-24T07:04:55Z</cp:lastPrinted>
  <dcterms:modified xsi:type="dcterms:W3CDTF">2021-08-24T07:04:57Z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1202031610_btnclosed</vt:lpwstr>
  </property>
  <property fmtid="{D5CDD505-2E9C-101B-9397-08002B2CF9AE}" pid="4" name="ICV">
    <vt:lpwstr>B154373160904EB890E48B70A303960B</vt:lpwstr>
  </property>
</Properties>
</file>